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91" w:rsidRPr="000E0047" w:rsidRDefault="00784A91" w:rsidP="002D7181">
      <w:pPr>
        <w:spacing w:before="10" w:after="10" w:line="276" w:lineRule="auto"/>
        <w:contextualSpacing/>
        <w:jc w:val="center"/>
        <w:rPr>
          <w:b/>
          <w:sz w:val="25"/>
          <w:szCs w:val="25"/>
        </w:rPr>
      </w:pPr>
    </w:p>
    <w:p w:rsidR="00C76213" w:rsidRDefault="00C01545" w:rsidP="00C76213">
      <w:pPr>
        <w:pStyle w:val="a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2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3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4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5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6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7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8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9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0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1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213" w:rsidRDefault="00C76213" w:rsidP="00C76213">
      <w:pPr>
        <w:pStyle w:val="a6"/>
        <w:rPr>
          <w:b/>
          <w:bCs/>
        </w:rPr>
      </w:pPr>
    </w:p>
    <w:p w:rsidR="00C76213" w:rsidRDefault="00C76213" w:rsidP="00C76213">
      <w:pPr>
        <w:pStyle w:val="a6"/>
        <w:rPr>
          <w:b/>
          <w:bCs/>
        </w:rPr>
      </w:pPr>
    </w:p>
    <w:p w:rsidR="00C76213" w:rsidRDefault="00C76213" w:rsidP="00C76213">
      <w:pPr>
        <w:pStyle w:val="a6"/>
        <w:rPr>
          <w:b/>
          <w:bCs/>
        </w:rPr>
      </w:pPr>
    </w:p>
    <w:p w:rsidR="00C76213" w:rsidRPr="00704923" w:rsidRDefault="00C76213" w:rsidP="00C76213">
      <w:pPr>
        <w:pStyle w:val="a6"/>
        <w:rPr>
          <w:b/>
          <w:bCs/>
        </w:rPr>
      </w:pPr>
      <w:r w:rsidRPr="00704923">
        <w:rPr>
          <w:b/>
          <w:bCs/>
        </w:rPr>
        <w:t>РОССИЙСКАЯ ФЕДЕРАЦИЯ</w:t>
      </w:r>
    </w:p>
    <w:p w:rsidR="00C76213" w:rsidRPr="00704923" w:rsidRDefault="00C76213" w:rsidP="00C76213">
      <w:pPr>
        <w:jc w:val="center"/>
        <w:rPr>
          <w:b/>
          <w:bCs/>
        </w:rPr>
      </w:pPr>
      <w:r w:rsidRPr="00704923">
        <w:rPr>
          <w:b/>
          <w:bCs/>
        </w:rPr>
        <w:t>АДМИНИСТРАЦИЯ МУНИЦИПАЛЬНОГО ОБРАЗОВАНИЯ</w:t>
      </w:r>
    </w:p>
    <w:p w:rsidR="00C76213" w:rsidRPr="00704923" w:rsidRDefault="00C76213" w:rsidP="00C76213">
      <w:pPr>
        <w:jc w:val="center"/>
        <w:rPr>
          <w:b/>
          <w:bCs/>
        </w:rPr>
      </w:pPr>
      <w:r>
        <w:rPr>
          <w:b/>
          <w:bCs/>
        </w:rPr>
        <w:t>КУСИНСКОЕ СЕЛЬСКОЕ ПОСЕЛЕНИЕ</w:t>
      </w:r>
    </w:p>
    <w:p w:rsidR="00C76213" w:rsidRPr="00704923" w:rsidRDefault="00C76213" w:rsidP="00C76213">
      <w:pPr>
        <w:jc w:val="center"/>
        <w:rPr>
          <w:b/>
          <w:bCs/>
        </w:rPr>
      </w:pPr>
      <w:r w:rsidRPr="00704923">
        <w:rPr>
          <w:b/>
          <w:bCs/>
        </w:rPr>
        <w:t xml:space="preserve">КИРИШСКОГО МУНИЦИПАЛЬНОГО РАЙОНА </w:t>
      </w:r>
    </w:p>
    <w:p w:rsidR="00C76213" w:rsidRPr="00704923" w:rsidRDefault="00C76213" w:rsidP="00C76213">
      <w:pPr>
        <w:jc w:val="center"/>
        <w:rPr>
          <w:b/>
          <w:bCs/>
        </w:rPr>
      </w:pPr>
      <w:r w:rsidRPr="00704923">
        <w:rPr>
          <w:b/>
          <w:bCs/>
        </w:rPr>
        <w:t>ЛЕНИНГРАДСКОЙ ОБЛАСТИ</w:t>
      </w:r>
    </w:p>
    <w:p w:rsidR="00C76213" w:rsidRDefault="00C76213" w:rsidP="00C76213">
      <w:pPr>
        <w:jc w:val="center"/>
        <w:rPr>
          <w:b/>
          <w:bCs/>
        </w:rPr>
      </w:pPr>
    </w:p>
    <w:p w:rsidR="00C76213" w:rsidRPr="00651347" w:rsidRDefault="00C76213" w:rsidP="00C76213">
      <w:pPr>
        <w:jc w:val="center"/>
        <w:rPr>
          <w:b/>
          <w:bCs/>
        </w:rPr>
      </w:pPr>
      <w:r w:rsidRPr="00651347">
        <w:rPr>
          <w:b/>
          <w:bCs/>
        </w:rPr>
        <w:t>ПОСТАНОВЛЕНИЕ</w:t>
      </w:r>
    </w:p>
    <w:p w:rsidR="00C76213" w:rsidRDefault="00C76213" w:rsidP="00C76213"/>
    <w:p w:rsidR="00C76213" w:rsidRDefault="00C76213" w:rsidP="00C76213"/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2672"/>
        <w:gridCol w:w="3191"/>
      </w:tblGrid>
      <w:tr w:rsidR="00C76213" w:rsidTr="002E2EF0">
        <w:tc>
          <w:tcPr>
            <w:tcW w:w="3708" w:type="dxa"/>
          </w:tcPr>
          <w:p w:rsidR="00C76213" w:rsidRPr="00081343" w:rsidRDefault="00116F24" w:rsidP="002E2EF0">
            <w:pPr>
              <w:rPr>
                <w:lang w:val="en-US"/>
              </w:rPr>
            </w:pPr>
            <w:r>
              <w:t>24</w:t>
            </w:r>
            <w:r w:rsidR="00504A35">
              <w:t xml:space="preserve"> ноября</w:t>
            </w:r>
            <w:r w:rsidR="00C76213">
              <w:t xml:space="preserve"> 2017 года </w:t>
            </w:r>
            <w:r w:rsidR="00C76213" w:rsidRPr="00081343">
              <w:rPr>
                <w:lang w:val="en-US"/>
              </w:rPr>
              <w:t xml:space="preserve"> </w:t>
            </w:r>
          </w:p>
        </w:tc>
        <w:tc>
          <w:tcPr>
            <w:tcW w:w="2672" w:type="dxa"/>
          </w:tcPr>
          <w:p w:rsidR="00C76213" w:rsidRDefault="00C76213" w:rsidP="002E2EF0"/>
        </w:tc>
        <w:tc>
          <w:tcPr>
            <w:tcW w:w="3191" w:type="dxa"/>
          </w:tcPr>
          <w:p w:rsidR="00C76213" w:rsidRDefault="00116F24" w:rsidP="002E2EF0">
            <w:pPr>
              <w:jc w:val="right"/>
            </w:pPr>
            <w:r>
              <w:t xml:space="preserve"> № 200</w:t>
            </w:r>
          </w:p>
        </w:tc>
      </w:tr>
    </w:tbl>
    <w:p w:rsidR="00582123" w:rsidRPr="00C76213" w:rsidRDefault="00C76213" w:rsidP="00C76213">
      <w:r>
        <w:tab/>
      </w:r>
      <w:r>
        <w:tab/>
      </w:r>
      <w:r>
        <w:tab/>
      </w:r>
    </w:p>
    <w:p w:rsidR="00381BC2" w:rsidRPr="000E0047" w:rsidRDefault="00381BC2" w:rsidP="002D7181">
      <w:pPr>
        <w:spacing w:before="10" w:after="10" w:line="276" w:lineRule="auto"/>
        <w:contextualSpacing/>
        <w:jc w:val="center"/>
        <w:rPr>
          <w:sz w:val="25"/>
          <w:szCs w:val="25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8"/>
      </w:tblGrid>
      <w:tr w:rsidR="00A06520" w:rsidRPr="000E0047" w:rsidTr="00C76213">
        <w:trPr>
          <w:trHeight w:val="742"/>
        </w:trPr>
        <w:tc>
          <w:tcPr>
            <w:tcW w:w="4428" w:type="dxa"/>
          </w:tcPr>
          <w:p w:rsidR="00A06520" w:rsidRPr="00C76213" w:rsidRDefault="00FE4972" w:rsidP="00460F1F">
            <w:pPr>
              <w:pStyle w:val="ConsPlusNormal"/>
              <w:spacing w:before="10" w:after="10"/>
              <w:ind w:firstLine="0"/>
              <w:contextualSpacing/>
              <w:jc w:val="both"/>
              <w:outlineLvl w:val="1"/>
            </w:pPr>
            <w:r w:rsidRPr="00C76213">
              <w:rPr>
                <w:rFonts w:ascii="Times New Roman" w:hAnsi="Times New Roman" w:cs="Times New Roman"/>
              </w:rPr>
              <w:t>Об утверждении стоимости услуг, предоставляемых согласно гарантированному переч</w:t>
            </w:r>
            <w:r w:rsidR="001571EF" w:rsidRPr="00C76213">
              <w:rPr>
                <w:rFonts w:ascii="Times New Roman" w:hAnsi="Times New Roman" w:cs="Times New Roman"/>
              </w:rPr>
              <w:t>ню услуг по погребению</w:t>
            </w:r>
            <w:r w:rsidR="00EF67AA" w:rsidRPr="00C76213">
              <w:rPr>
                <w:rFonts w:ascii="Times New Roman" w:hAnsi="Times New Roman" w:cs="Times New Roman"/>
              </w:rPr>
              <w:t xml:space="preserve"> и  услуг, оказываемых специализированной службой по вопросам похоронного  дела при погребении  умерших</w:t>
            </w:r>
            <w:r w:rsidR="008A6132" w:rsidRPr="00C76213">
              <w:rPr>
                <w:rFonts w:ascii="Times New Roman" w:hAnsi="Times New Roman" w:cs="Times New Roman"/>
              </w:rPr>
              <w:t>,</w:t>
            </w:r>
            <w:r w:rsidR="00EF67AA" w:rsidRPr="00C76213">
              <w:rPr>
                <w:rFonts w:ascii="Times New Roman" w:hAnsi="Times New Roman" w:cs="Times New Roman"/>
              </w:rPr>
              <w:t xml:space="preserve"> указанных в пунктах 1 и 2 статьи 12 Федерального закона от 12.01.1996 № 8-ФЗ «О погребении и похоронном деле» </w:t>
            </w:r>
            <w:r w:rsidR="001571EF" w:rsidRPr="00C76213">
              <w:rPr>
                <w:rFonts w:ascii="Times New Roman" w:hAnsi="Times New Roman" w:cs="Times New Roman"/>
              </w:rPr>
              <w:t xml:space="preserve"> </w:t>
            </w:r>
          </w:p>
        </w:tc>
        <w:bookmarkStart w:id="0" w:name="_GoBack"/>
        <w:bookmarkEnd w:id="0"/>
      </w:tr>
    </w:tbl>
    <w:p w:rsidR="00520CB0" w:rsidRDefault="00520CB0" w:rsidP="00FE4972">
      <w:pPr>
        <w:pStyle w:val="msonormalbullet1gif"/>
        <w:spacing w:before="10" w:beforeAutospacing="0" w:after="10" w:afterAutospacing="0" w:line="276" w:lineRule="auto"/>
        <w:ind w:firstLine="709"/>
        <w:contextualSpacing/>
        <w:jc w:val="both"/>
        <w:rPr>
          <w:sz w:val="26"/>
          <w:szCs w:val="26"/>
        </w:rPr>
      </w:pPr>
    </w:p>
    <w:p w:rsidR="00BE5963" w:rsidRPr="0033597E" w:rsidRDefault="002D7181" w:rsidP="00FE4972">
      <w:pPr>
        <w:pStyle w:val="msonormalbullet1gif"/>
        <w:spacing w:before="10" w:beforeAutospacing="0" w:after="10" w:afterAutospacing="0" w:line="276" w:lineRule="auto"/>
        <w:ind w:firstLine="709"/>
        <w:contextualSpacing/>
        <w:jc w:val="both"/>
      </w:pPr>
      <w:r w:rsidRPr="0033597E">
        <w:t xml:space="preserve">В соответствии </w:t>
      </w:r>
      <w:r w:rsidR="00A10519" w:rsidRPr="0033597E">
        <w:t>со статьей 9</w:t>
      </w:r>
      <w:r w:rsidR="00EF67AA" w:rsidRPr="0033597E">
        <w:t xml:space="preserve"> и пунктами 1 и 2 статьи 12 </w:t>
      </w:r>
      <w:r w:rsidR="00A10519" w:rsidRPr="0033597E">
        <w:t xml:space="preserve"> Федерального закона от 12.01.1996 № 8-ФЗ «О</w:t>
      </w:r>
      <w:r w:rsidR="009D65F3" w:rsidRPr="0033597E">
        <w:t xml:space="preserve"> погребении и похоронном деле» </w:t>
      </w:r>
      <w:r w:rsidR="001571EF" w:rsidRPr="0033597E">
        <w:t>на основании писем Комитета по</w:t>
      </w:r>
      <w:r w:rsidR="00784A91" w:rsidRPr="0033597E">
        <w:t xml:space="preserve">        </w:t>
      </w:r>
      <w:r w:rsidR="001571EF" w:rsidRPr="0033597E">
        <w:t xml:space="preserve">тарифам </w:t>
      </w:r>
      <w:r w:rsidR="00784A91" w:rsidRPr="0033597E">
        <w:t xml:space="preserve">  </w:t>
      </w:r>
      <w:r w:rsidR="001571EF" w:rsidRPr="0033597E">
        <w:t xml:space="preserve">и </w:t>
      </w:r>
      <w:r w:rsidR="00784A91" w:rsidRPr="0033597E">
        <w:t xml:space="preserve">  </w:t>
      </w:r>
      <w:r w:rsidR="001571EF" w:rsidRPr="0033597E">
        <w:t>ценовой</w:t>
      </w:r>
      <w:r w:rsidR="00784A91" w:rsidRPr="0033597E">
        <w:t xml:space="preserve">  </w:t>
      </w:r>
      <w:r w:rsidR="001571EF" w:rsidRPr="0033597E">
        <w:t xml:space="preserve"> политике </w:t>
      </w:r>
      <w:r w:rsidR="00784A91" w:rsidRPr="0033597E">
        <w:t xml:space="preserve">        </w:t>
      </w:r>
      <w:r w:rsidR="001571EF" w:rsidRPr="0033597E">
        <w:t>Ленинградской</w:t>
      </w:r>
      <w:r w:rsidR="00784A91" w:rsidRPr="0033597E">
        <w:t xml:space="preserve">  </w:t>
      </w:r>
      <w:r w:rsidR="001571EF" w:rsidRPr="0033597E">
        <w:t xml:space="preserve"> области</w:t>
      </w:r>
      <w:r w:rsidR="00784A91" w:rsidRPr="0033597E">
        <w:t xml:space="preserve">          </w:t>
      </w:r>
      <w:r w:rsidR="001571EF" w:rsidRPr="0033597E">
        <w:t xml:space="preserve"> от </w:t>
      </w:r>
      <w:r w:rsidR="00460F1F" w:rsidRPr="0033597E">
        <w:t>14.02</w:t>
      </w:r>
      <w:r w:rsidR="009D65F3" w:rsidRPr="0033597E">
        <w:t>.201</w:t>
      </w:r>
      <w:r w:rsidR="00460F1F" w:rsidRPr="0033597E">
        <w:t>7</w:t>
      </w:r>
      <w:r w:rsidR="009D65F3" w:rsidRPr="0033597E">
        <w:t xml:space="preserve"> № КТ-1-</w:t>
      </w:r>
      <w:r w:rsidR="00460F1F" w:rsidRPr="0033597E">
        <w:t xml:space="preserve">668 </w:t>
      </w:r>
      <w:r w:rsidR="009D65F3" w:rsidRPr="0033597E">
        <w:t>/1</w:t>
      </w:r>
      <w:r w:rsidR="00460F1F" w:rsidRPr="0033597E">
        <w:t>7-0</w:t>
      </w:r>
      <w:r w:rsidR="009D65F3" w:rsidRPr="0033597E">
        <w:t>-1</w:t>
      </w:r>
      <w:r w:rsidR="001571EF" w:rsidRPr="0033597E">
        <w:t>, ОПФР  по Санкт – Петербу</w:t>
      </w:r>
      <w:r w:rsidR="00784A91" w:rsidRPr="0033597E">
        <w:t xml:space="preserve">ргу и Ленинградской области от </w:t>
      </w:r>
      <w:r w:rsidR="009D65F3" w:rsidRPr="0033597E">
        <w:t>0</w:t>
      </w:r>
      <w:r w:rsidR="00460F1F" w:rsidRPr="0033597E">
        <w:t>7</w:t>
      </w:r>
      <w:r w:rsidR="009D65F3" w:rsidRPr="0033597E">
        <w:t>.0</w:t>
      </w:r>
      <w:r w:rsidR="00460F1F" w:rsidRPr="0033597E">
        <w:t>2</w:t>
      </w:r>
      <w:r w:rsidR="009D65F3" w:rsidRPr="0033597E">
        <w:t>.2017</w:t>
      </w:r>
      <w:r w:rsidR="001571EF" w:rsidRPr="0033597E">
        <w:t xml:space="preserve"> № </w:t>
      </w:r>
      <w:r w:rsidR="00460F1F" w:rsidRPr="0033597E">
        <w:t>22-01/3669</w:t>
      </w:r>
      <w:r w:rsidR="001571EF" w:rsidRPr="0033597E">
        <w:t xml:space="preserve">, ГУ «Ленинградское региональное отделение Фонда </w:t>
      </w:r>
      <w:r w:rsidR="009D65F3" w:rsidRPr="0033597E">
        <w:t xml:space="preserve">      </w:t>
      </w:r>
      <w:r w:rsidR="001571EF" w:rsidRPr="0033597E">
        <w:t>социального</w:t>
      </w:r>
      <w:r w:rsidR="009D65F3" w:rsidRPr="0033597E">
        <w:t xml:space="preserve">  </w:t>
      </w:r>
      <w:r w:rsidR="001571EF" w:rsidRPr="0033597E">
        <w:t xml:space="preserve"> страхов</w:t>
      </w:r>
      <w:r w:rsidR="00784A91" w:rsidRPr="0033597E">
        <w:t xml:space="preserve">ания </w:t>
      </w:r>
      <w:r w:rsidR="009D65F3" w:rsidRPr="0033597E">
        <w:t xml:space="preserve">  </w:t>
      </w:r>
      <w:r w:rsidR="00784A91" w:rsidRPr="0033597E">
        <w:t xml:space="preserve"> Российской Федерации» </w:t>
      </w:r>
      <w:r w:rsidR="009D65F3" w:rsidRPr="0033597E">
        <w:t xml:space="preserve">    </w:t>
      </w:r>
      <w:r w:rsidR="00784A91" w:rsidRPr="0033597E">
        <w:t xml:space="preserve">от </w:t>
      </w:r>
      <w:r w:rsidR="009D65F3" w:rsidRPr="0033597E">
        <w:t>15.12.2016    № 05-2</w:t>
      </w:r>
      <w:r w:rsidR="00460F1F" w:rsidRPr="0033597E">
        <w:t>6</w:t>
      </w:r>
      <w:r w:rsidR="009D65F3" w:rsidRPr="0033597E">
        <w:t>/</w:t>
      </w:r>
      <w:r w:rsidR="00460F1F" w:rsidRPr="0033597E">
        <w:t>4705-3782</w:t>
      </w:r>
      <w:r w:rsidR="001571EF" w:rsidRPr="0033597E">
        <w:t xml:space="preserve"> </w:t>
      </w:r>
      <w:r w:rsidR="00C85325" w:rsidRPr="0033597E">
        <w:t xml:space="preserve">Администрация </w:t>
      </w:r>
      <w:r w:rsidR="003474A6">
        <w:t xml:space="preserve">Кусинского сельского поселения  </w:t>
      </w:r>
      <w:r w:rsidR="00C85325" w:rsidRPr="0033597E">
        <w:t xml:space="preserve">Киришского муниципального района </w:t>
      </w:r>
      <w:r w:rsidR="00A755EC" w:rsidRPr="0033597E">
        <w:rPr>
          <w:b/>
        </w:rPr>
        <w:t>ПОСТАНОВЛЯЕТ</w:t>
      </w:r>
      <w:r w:rsidR="00BE5963" w:rsidRPr="0033597E">
        <w:t>:</w:t>
      </w:r>
    </w:p>
    <w:p w:rsidR="009D65F3" w:rsidRPr="0033597E" w:rsidRDefault="00FE4972" w:rsidP="00FE4972">
      <w:pPr>
        <w:pStyle w:val="ConsPlusNormal"/>
        <w:spacing w:before="10" w:after="1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97E">
        <w:rPr>
          <w:rFonts w:ascii="Times New Roman" w:hAnsi="Times New Roman" w:cs="Times New Roman"/>
          <w:sz w:val="24"/>
          <w:szCs w:val="24"/>
        </w:rPr>
        <w:t>1. Утвердить</w:t>
      </w:r>
      <w:r w:rsidR="000E0047" w:rsidRPr="0033597E">
        <w:rPr>
          <w:rFonts w:ascii="Times New Roman" w:hAnsi="Times New Roman" w:cs="Times New Roman"/>
          <w:sz w:val="24"/>
          <w:szCs w:val="24"/>
        </w:rPr>
        <w:t xml:space="preserve"> </w:t>
      </w:r>
      <w:r w:rsidR="00560AD6" w:rsidRPr="0033597E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3474A6">
        <w:rPr>
          <w:rFonts w:ascii="Times New Roman" w:hAnsi="Times New Roman" w:cs="Times New Roman"/>
          <w:sz w:val="24"/>
          <w:szCs w:val="24"/>
        </w:rPr>
        <w:t xml:space="preserve">Кусинское сельское </w:t>
      </w:r>
      <w:r w:rsidR="00560AD6" w:rsidRPr="0033597E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</w:t>
      </w:r>
      <w:r w:rsidR="009D65F3" w:rsidRPr="0033597E">
        <w:rPr>
          <w:rFonts w:ascii="Times New Roman" w:hAnsi="Times New Roman" w:cs="Times New Roman"/>
          <w:sz w:val="24"/>
          <w:szCs w:val="24"/>
        </w:rPr>
        <w:t>:</w:t>
      </w:r>
    </w:p>
    <w:p w:rsidR="00FE4972" w:rsidRPr="0033597E" w:rsidRDefault="009D65F3" w:rsidP="000E0047">
      <w:pPr>
        <w:pStyle w:val="ConsPlusNormal"/>
        <w:spacing w:before="10" w:after="1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97E">
        <w:rPr>
          <w:rFonts w:ascii="Times New Roman" w:hAnsi="Times New Roman" w:cs="Times New Roman"/>
          <w:sz w:val="24"/>
          <w:szCs w:val="24"/>
        </w:rPr>
        <w:t>1.1. С</w:t>
      </w:r>
      <w:r w:rsidR="00FE4972" w:rsidRPr="0033597E">
        <w:rPr>
          <w:rFonts w:ascii="Times New Roman" w:hAnsi="Times New Roman" w:cs="Times New Roman"/>
          <w:sz w:val="24"/>
          <w:szCs w:val="24"/>
        </w:rPr>
        <w:t>тоимость услуг, предоставляемых  согласно гарантированному  перечню услуг по погребению</w:t>
      </w:r>
      <w:r w:rsidR="00560AD6" w:rsidRPr="0033597E">
        <w:rPr>
          <w:rFonts w:ascii="Times New Roman" w:hAnsi="Times New Roman" w:cs="Times New Roman"/>
          <w:sz w:val="24"/>
          <w:szCs w:val="24"/>
        </w:rPr>
        <w:t>,</w:t>
      </w:r>
      <w:r w:rsidR="00FE4972" w:rsidRPr="0033597E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33597E">
        <w:rPr>
          <w:rFonts w:ascii="Times New Roman" w:hAnsi="Times New Roman" w:cs="Times New Roman"/>
          <w:sz w:val="24"/>
          <w:szCs w:val="24"/>
        </w:rPr>
        <w:t xml:space="preserve"> № 1</w:t>
      </w:r>
      <w:r w:rsidR="00FE4972" w:rsidRPr="0033597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9D65F3" w:rsidRPr="0033597E" w:rsidRDefault="009D65F3" w:rsidP="000E0047">
      <w:pPr>
        <w:pStyle w:val="ConsPlusNormal"/>
        <w:spacing w:before="10" w:after="10" w:line="276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597E">
        <w:rPr>
          <w:rFonts w:ascii="Times New Roman" w:hAnsi="Times New Roman" w:cs="Times New Roman"/>
          <w:sz w:val="24"/>
          <w:szCs w:val="24"/>
        </w:rPr>
        <w:t xml:space="preserve">1.2. </w:t>
      </w:r>
      <w:r w:rsidR="000E0047" w:rsidRPr="0033597E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Pr="0033597E">
        <w:rPr>
          <w:rFonts w:ascii="Times New Roman" w:hAnsi="Times New Roman" w:cs="Times New Roman"/>
          <w:sz w:val="24"/>
          <w:szCs w:val="24"/>
        </w:rPr>
        <w:t xml:space="preserve">услуг, оказываемых специализированной службой по вопросам похоронного  дела при погребении  умерших, указанных в пунктах 1 и 2 статьи 12 </w:t>
      </w:r>
      <w:r w:rsidR="000E0047" w:rsidRPr="0033597E">
        <w:rPr>
          <w:rFonts w:ascii="Times New Roman" w:hAnsi="Times New Roman" w:cs="Times New Roman"/>
          <w:sz w:val="24"/>
          <w:szCs w:val="24"/>
        </w:rPr>
        <w:t>Федерального закона от 12.01.1996 № 8-ФЗ «О погребении и похоронном деле»</w:t>
      </w:r>
      <w:r w:rsidR="00560AD6" w:rsidRPr="0033597E">
        <w:rPr>
          <w:rFonts w:ascii="Times New Roman" w:hAnsi="Times New Roman" w:cs="Times New Roman"/>
          <w:sz w:val="24"/>
          <w:szCs w:val="24"/>
        </w:rPr>
        <w:t>,</w:t>
      </w:r>
      <w:r w:rsidR="000E0047" w:rsidRPr="0033597E">
        <w:rPr>
          <w:rFonts w:ascii="Times New Roman" w:hAnsi="Times New Roman" w:cs="Times New Roman"/>
          <w:sz w:val="24"/>
          <w:szCs w:val="24"/>
        </w:rPr>
        <w:t xml:space="preserve"> </w:t>
      </w:r>
      <w:r w:rsidR="00560AD6" w:rsidRPr="0033597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E0047" w:rsidRPr="0033597E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560AD6" w:rsidRPr="0033597E">
        <w:rPr>
          <w:rFonts w:ascii="Times New Roman" w:hAnsi="Times New Roman" w:cs="Times New Roman"/>
          <w:sz w:val="24"/>
          <w:szCs w:val="24"/>
        </w:rPr>
        <w:t>ю</w:t>
      </w:r>
      <w:r w:rsidR="000E0047" w:rsidRPr="0033597E">
        <w:rPr>
          <w:rFonts w:ascii="Times New Roman" w:hAnsi="Times New Roman" w:cs="Times New Roman"/>
          <w:sz w:val="24"/>
          <w:szCs w:val="24"/>
        </w:rPr>
        <w:t xml:space="preserve"> № 2 к настоящему постановлению.</w:t>
      </w:r>
    </w:p>
    <w:p w:rsidR="00582123" w:rsidRPr="0033597E" w:rsidRDefault="004C39A9" w:rsidP="000E0047">
      <w:pPr>
        <w:widowControl w:val="0"/>
        <w:autoSpaceDE w:val="0"/>
        <w:autoSpaceDN w:val="0"/>
        <w:adjustRightInd w:val="0"/>
        <w:spacing w:before="10" w:after="10" w:line="276" w:lineRule="auto"/>
        <w:ind w:firstLine="709"/>
        <w:contextualSpacing/>
        <w:jc w:val="both"/>
      </w:pPr>
      <w:r w:rsidRPr="0033597E">
        <w:t>3</w:t>
      </w:r>
      <w:r w:rsidR="00582123" w:rsidRPr="0033597E">
        <w:t xml:space="preserve">. </w:t>
      </w:r>
      <w:r w:rsidR="0033597E" w:rsidRPr="0033597E">
        <w:t>Опубликовать настоящее постановление в  газете «Кусинский Вестник» и разместить на официальном сайте в сети Интернет.</w:t>
      </w:r>
      <w:r w:rsidR="00582123" w:rsidRPr="0033597E">
        <w:t xml:space="preserve">  </w:t>
      </w:r>
    </w:p>
    <w:p w:rsidR="00582123" w:rsidRPr="0033597E" w:rsidRDefault="0033597E" w:rsidP="00FE4972">
      <w:pPr>
        <w:widowControl w:val="0"/>
        <w:autoSpaceDE w:val="0"/>
        <w:autoSpaceDN w:val="0"/>
        <w:adjustRightInd w:val="0"/>
        <w:spacing w:before="10" w:after="10" w:line="276" w:lineRule="auto"/>
        <w:ind w:firstLine="540"/>
        <w:contextualSpacing/>
        <w:jc w:val="both"/>
      </w:pPr>
      <w:r w:rsidRPr="0033597E">
        <w:t xml:space="preserve"> </w:t>
      </w:r>
      <w:r w:rsidR="004C39A9" w:rsidRPr="0033597E">
        <w:t>4</w:t>
      </w:r>
      <w:r w:rsidR="00582123" w:rsidRPr="0033597E">
        <w:t>. Настоящее пост</w:t>
      </w:r>
      <w:r w:rsidR="000E0047" w:rsidRPr="0033597E">
        <w:t>ановление вступает в силу</w:t>
      </w:r>
      <w:r w:rsidR="00784A91" w:rsidRPr="0033597E">
        <w:t xml:space="preserve"> </w:t>
      </w:r>
      <w:r w:rsidR="000E0047" w:rsidRPr="0033597E">
        <w:t xml:space="preserve">после </w:t>
      </w:r>
      <w:r w:rsidR="00784A91" w:rsidRPr="0033597E">
        <w:t>его официального опубликования</w:t>
      </w:r>
      <w:r w:rsidR="008F4B01" w:rsidRPr="0033597E">
        <w:t>.</w:t>
      </w:r>
    </w:p>
    <w:p w:rsidR="00582123" w:rsidRPr="0033597E" w:rsidRDefault="004C39A9" w:rsidP="00FE4972">
      <w:pPr>
        <w:widowControl w:val="0"/>
        <w:autoSpaceDE w:val="0"/>
        <w:autoSpaceDN w:val="0"/>
        <w:adjustRightInd w:val="0"/>
        <w:spacing w:before="10" w:after="10" w:line="276" w:lineRule="auto"/>
        <w:ind w:firstLine="540"/>
        <w:contextualSpacing/>
        <w:jc w:val="both"/>
      </w:pPr>
      <w:r w:rsidRPr="0033597E">
        <w:t>5</w:t>
      </w:r>
      <w:r w:rsidR="00582123" w:rsidRPr="0033597E">
        <w:t xml:space="preserve">. Контроль за исполнением настоящего постановления </w:t>
      </w:r>
      <w:r w:rsidR="0033597E" w:rsidRPr="0033597E">
        <w:t xml:space="preserve">оставляю за собой </w:t>
      </w:r>
    </w:p>
    <w:p w:rsidR="00C76213" w:rsidRDefault="00C76213" w:rsidP="00FE4972">
      <w:pPr>
        <w:widowControl w:val="0"/>
        <w:autoSpaceDE w:val="0"/>
        <w:autoSpaceDN w:val="0"/>
        <w:adjustRightInd w:val="0"/>
        <w:spacing w:before="10" w:after="10" w:line="276" w:lineRule="auto"/>
        <w:contextualSpacing/>
        <w:jc w:val="both"/>
        <w:outlineLvl w:val="0"/>
      </w:pPr>
    </w:p>
    <w:p w:rsidR="00C76213" w:rsidRDefault="00C76213" w:rsidP="00FE4972">
      <w:pPr>
        <w:widowControl w:val="0"/>
        <w:autoSpaceDE w:val="0"/>
        <w:autoSpaceDN w:val="0"/>
        <w:adjustRightInd w:val="0"/>
        <w:spacing w:before="10" w:after="10" w:line="276" w:lineRule="auto"/>
        <w:contextualSpacing/>
        <w:jc w:val="both"/>
        <w:outlineLvl w:val="0"/>
      </w:pPr>
    </w:p>
    <w:p w:rsidR="00C76213" w:rsidRDefault="00A10519" w:rsidP="00FE4972">
      <w:pPr>
        <w:widowControl w:val="0"/>
        <w:autoSpaceDE w:val="0"/>
        <w:autoSpaceDN w:val="0"/>
        <w:adjustRightInd w:val="0"/>
        <w:spacing w:before="10" w:after="10" w:line="276" w:lineRule="auto"/>
        <w:contextualSpacing/>
        <w:jc w:val="both"/>
        <w:outlineLvl w:val="0"/>
      </w:pPr>
      <w:r w:rsidRPr="0033597E">
        <w:t>Г</w:t>
      </w:r>
      <w:r w:rsidR="00582123" w:rsidRPr="0033597E">
        <w:t>лав</w:t>
      </w:r>
      <w:r w:rsidRPr="0033597E">
        <w:t>а</w:t>
      </w:r>
      <w:r w:rsidR="00582123" w:rsidRPr="0033597E">
        <w:t xml:space="preserve"> администрации</w:t>
      </w:r>
      <w:r w:rsidR="00582123" w:rsidRPr="0033597E">
        <w:tab/>
      </w:r>
      <w:r w:rsidR="00582123" w:rsidRPr="0033597E">
        <w:tab/>
      </w:r>
      <w:r w:rsidR="00582123" w:rsidRPr="0033597E">
        <w:tab/>
      </w:r>
      <w:r w:rsidR="00582123" w:rsidRPr="0033597E">
        <w:tab/>
      </w:r>
      <w:r w:rsidR="00582123" w:rsidRPr="0033597E">
        <w:tab/>
      </w:r>
      <w:r w:rsidR="00582123" w:rsidRPr="0033597E">
        <w:tab/>
      </w:r>
      <w:r w:rsidR="00582123" w:rsidRPr="0033597E">
        <w:tab/>
      </w:r>
      <w:r w:rsidR="0033597E">
        <w:t xml:space="preserve">      </w:t>
      </w:r>
      <w:r w:rsidR="00C76213">
        <w:t xml:space="preserve">           </w:t>
      </w:r>
      <w:r w:rsidR="0033597E">
        <w:t>О.Н. Маркова</w:t>
      </w:r>
    </w:p>
    <w:p w:rsidR="00C76213" w:rsidRPr="00C76213" w:rsidRDefault="00C76213" w:rsidP="00FE4972">
      <w:pPr>
        <w:widowControl w:val="0"/>
        <w:autoSpaceDE w:val="0"/>
        <w:autoSpaceDN w:val="0"/>
        <w:adjustRightInd w:val="0"/>
        <w:spacing w:before="10" w:after="10" w:line="276" w:lineRule="auto"/>
        <w:contextualSpacing/>
        <w:jc w:val="both"/>
        <w:outlineLvl w:val="0"/>
      </w:pPr>
    </w:p>
    <w:p w:rsidR="00582123" w:rsidRPr="000E0047" w:rsidRDefault="00582123" w:rsidP="00FE4972">
      <w:pPr>
        <w:widowControl w:val="0"/>
        <w:autoSpaceDE w:val="0"/>
        <w:autoSpaceDN w:val="0"/>
        <w:adjustRightInd w:val="0"/>
        <w:spacing w:before="10" w:after="10" w:line="276" w:lineRule="auto"/>
        <w:contextualSpacing/>
        <w:jc w:val="both"/>
        <w:outlineLvl w:val="0"/>
        <w:rPr>
          <w:sz w:val="20"/>
          <w:szCs w:val="20"/>
        </w:rPr>
      </w:pPr>
      <w:r w:rsidRPr="000E0047">
        <w:rPr>
          <w:sz w:val="20"/>
          <w:szCs w:val="20"/>
        </w:rPr>
        <w:t>Разослано: в дело</w:t>
      </w:r>
      <w:r w:rsidR="00784A91" w:rsidRPr="000E0047">
        <w:rPr>
          <w:sz w:val="20"/>
          <w:szCs w:val="20"/>
        </w:rPr>
        <w:t>:</w:t>
      </w:r>
      <w:r w:rsidRPr="000E0047">
        <w:rPr>
          <w:sz w:val="20"/>
          <w:szCs w:val="20"/>
        </w:rPr>
        <w:t xml:space="preserve"> 3,</w:t>
      </w:r>
      <w:r w:rsidR="00C0355D" w:rsidRPr="000E0047">
        <w:rPr>
          <w:sz w:val="20"/>
          <w:szCs w:val="20"/>
        </w:rPr>
        <w:t xml:space="preserve"> </w:t>
      </w:r>
      <w:r w:rsidR="00784A91" w:rsidRPr="000E0047">
        <w:rPr>
          <w:sz w:val="20"/>
          <w:szCs w:val="20"/>
        </w:rPr>
        <w:t xml:space="preserve">Отделение Пенсионного фонда Российской Федерации  по Санкт – Петербургу и Ленинградской области, Управление  Пенсионного фонда Российской Федерации по Киришскому району Ленинградской области,  </w:t>
      </w:r>
      <w:r w:rsidR="00350313" w:rsidRPr="000E0047">
        <w:rPr>
          <w:sz w:val="20"/>
          <w:szCs w:val="20"/>
        </w:rPr>
        <w:t>М</w:t>
      </w:r>
      <w:r w:rsidR="00C0355D" w:rsidRPr="000E0047">
        <w:rPr>
          <w:sz w:val="20"/>
          <w:szCs w:val="20"/>
        </w:rPr>
        <w:t>У</w:t>
      </w:r>
      <w:r w:rsidR="00350313" w:rsidRPr="000E0047">
        <w:rPr>
          <w:sz w:val="20"/>
          <w:szCs w:val="20"/>
        </w:rPr>
        <w:t xml:space="preserve"> «</w:t>
      </w:r>
      <w:r w:rsidR="00FE4972" w:rsidRPr="000E0047">
        <w:rPr>
          <w:sz w:val="20"/>
          <w:szCs w:val="20"/>
        </w:rPr>
        <w:t>КРУ</w:t>
      </w:r>
      <w:r w:rsidR="00350313" w:rsidRPr="000E0047">
        <w:rPr>
          <w:sz w:val="20"/>
          <w:szCs w:val="20"/>
        </w:rPr>
        <w:t>»</w:t>
      </w:r>
      <w:r w:rsidRPr="000E0047">
        <w:rPr>
          <w:sz w:val="20"/>
          <w:szCs w:val="20"/>
        </w:rPr>
        <w:t>.</w:t>
      </w:r>
    </w:p>
    <w:p w:rsidR="00A10519" w:rsidRPr="000E0047" w:rsidRDefault="00A10519" w:rsidP="00FE4972">
      <w:pPr>
        <w:widowControl w:val="0"/>
        <w:autoSpaceDE w:val="0"/>
        <w:autoSpaceDN w:val="0"/>
        <w:adjustRightInd w:val="0"/>
        <w:spacing w:before="10" w:after="10" w:line="276" w:lineRule="auto"/>
        <w:contextualSpacing/>
        <w:jc w:val="both"/>
        <w:outlineLvl w:val="0"/>
        <w:rPr>
          <w:sz w:val="25"/>
          <w:szCs w:val="25"/>
        </w:rPr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5944"/>
        <w:gridCol w:w="2414"/>
      </w:tblGrid>
      <w:tr w:rsidR="00FE4972" w:rsidRPr="00571CA3" w:rsidTr="00116F24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9390" w:type="dxa"/>
            <w:gridSpan w:val="3"/>
          </w:tcPr>
          <w:p w:rsidR="00FE4972" w:rsidRPr="00571CA3" w:rsidRDefault="00FE4972" w:rsidP="00571CA3">
            <w:pPr>
              <w:jc w:val="right"/>
              <w:rPr>
                <w:sz w:val="20"/>
                <w:szCs w:val="20"/>
              </w:rPr>
            </w:pPr>
            <w:r w:rsidRPr="00571CA3">
              <w:rPr>
                <w:sz w:val="20"/>
                <w:szCs w:val="20"/>
              </w:rPr>
              <w:t>УТВЕРЖДЕН</w:t>
            </w:r>
          </w:p>
          <w:p w:rsidR="00FE4972" w:rsidRPr="00571CA3" w:rsidRDefault="00FE4972" w:rsidP="00571CA3">
            <w:pPr>
              <w:jc w:val="right"/>
              <w:rPr>
                <w:sz w:val="20"/>
                <w:szCs w:val="20"/>
              </w:rPr>
            </w:pPr>
            <w:r w:rsidRPr="00571CA3">
              <w:rPr>
                <w:sz w:val="20"/>
                <w:szCs w:val="20"/>
              </w:rPr>
              <w:t>постановлением администрации</w:t>
            </w:r>
          </w:p>
          <w:p w:rsidR="00FE4972" w:rsidRPr="00571CA3" w:rsidRDefault="00FE4972" w:rsidP="00571CA3">
            <w:pPr>
              <w:jc w:val="right"/>
              <w:rPr>
                <w:sz w:val="20"/>
                <w:szCs w:val="20"/>
              </w:rPr>
            </w:pPr>
            <w:r w:rsidRPr="00571CA3">
              <w:rPr>
                <w:sz w:val="20"/>
                <w:szCs w:val="20"/>
              </w:rPr>
              <w:t>муниципального образования</w:t>
            </w:r>
          </w:p>
          <w:p w:rsidR="00FE4972" w:rsidRPr="00571CA3" w:rsidRDefault="00FE4972" w:rsidP="00571CA3">
            <w:pPr>
              <w:jc w:val="right"/>
              <w:rPr>
                <w:sz w:val="20"/>
                <w:szCs w:val="20"/>
              </w:rPr>
            </w:pPr>
            <w:r w:rsidRPr="00571CA3">
              <w:rPr>
                <w:sz w:val="20"/>
                <w:szCs w:val="20"/>
              </w:rPr>
              <w:t>Киришский муниципальный район</w:t>
            </w:r>
          </w:p>
          <w:p w:rsidR="00FE4972" w:rsidRPr="00571CA3" w:rsidRDefault="00FE4972" w:rsidP="00571CA3">
            <w:pPr>
              <w:jc w:val="right"/>
              <w:rPr>
                <w:sz w:val="20"/>
                <w:szCs w:val="20"/>
              </w:rPr>
            </w:pPr>
            <w:r w:rsidRPr="00571CA3">
              <w:rPr>
                <w:sz w:val="20"/>
                <w:szCs w:val="20"/>
              </w:rPr>
              <w:t xml:space="preserve">Ленинградской области </w:t>
            </w:r>
          </w:p>
          <w:p w:rsidR="00FE4972" w:rsidRPr="00571CA3" w:rsidRDefault="00116F24" w:rsidP="00571C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24.11.2017 г. № 200</w:t>
            </w:r>
          </w:p>
          <w:p w:rsidR="00FE4972" w:rsidRPr="00571CA3" w:rsidRDefault="00FE4972" w:rsidP="00571CA3">
            <w:pPr>
              <w:jc w:val="right"/>
              <w:rPr>
                <w:sz w:val="20"/>
                <w:szCs w:val="20"/>
              </w:rPr>
            </w:pPr>
          </w:p>
          <w:p w:rsidR="00FE4972" w:rsidRPr="00571CA3" w:rsidRDefault="00FE4972" w:rsidP="00571CA3">
            <w:pPr>
              <w:jc w:val="right"/>
              <w:rPr>
                <w:sz w:val="20"/>
                <w:szCs w:val="20"/>
              </w:rPr>
            </w:pPr>
            <w:r w:rsidRPr="00571CA3">
              <w:rPr>
                <w:sz w:val="20"/>
                <w:szCs w:val="20"/>
              </w:rPr>
              <w:t>(приложение</w:t>
            </w:r>
            <w:r w:rsidR="00571CA3">
              <w:rPr>
                <w:sz w:val="20"/>
                <w:szCs w:val="20"/>
              </w:rPr>
              <w:t xml:space="preserve"> </w:t>
            </w:r>
            <w:r w:rsidR="000E0047" w:rsidRPr="00571CA3">
              <w:rPr>
                <w:sz w:val="20"/>
                <w:szCs w:val="20"/>
              </w:rPr>
              <w:t>№ 1</w:t>
            </w:r>
            <w:r w:rsidRPr="00571CA3">
              <w:rPr>
                <w:sz w:val="20"/>
                <w:szCs w:val="20"/>
              </w:rPr>
              <w:t>)</w:t>
            </w:r>
          </w:p>
          <w:p w:rsidR="00FE4972" w:rsidRPr="00571CA3" w:rsidRDefault="00FE4972" w:rsidP="00571CA3"/>
          <w:p w:rsidR="00FE4972" w:rsidRPr="00571CA3" w:rsidRDefault="00FE4972" w:rsidP="00571CA3"/>
          <w:p w:rsidR="00FE4972" w:rsidRPr="00571CA3" w:rsidRDefault="00FE4972" w:rsidP="00571CA3"/>
          <w:p w:rsidR="00FE4972" w:rsidRPr="00571CA3" w:rsidRDefault="00FE4972" w:rsidP="00571CA3"/>
          <w:p w:rsidR="00FE4972" w:rsidRPr="00571CA3" w:rsidRDefault="00FE4972" w:rsidP="00571CA3">
            <w:pPr>
              <w:jc w:val="center"/>
            </w:pPr>
            <w:r w:rsidRPr="00571CA3">
              <w:t>СТОИМОСТЬ</w:t>
            </w:r>
          </w:p>
          <w:p w:rsidR="00460F1F" w:rsidRPr="00571CA3" w:rsidRDefault="00FE4972" w:rsidP="00571CA3">
            <w:pPr>
              <w:jc w:val="center"/>
            </w:pPr>
            <w:r w:rsidRPr="00571CA3">
              <w:t xml:space="preserve">услуг, предоставляемых согласно гарантированному перечню услуг по погребению </w:t>
            </w:r>
            <w:r w:rsidR="001571EF" w:rsidRPr="00571CA3">
              <w:t xml:space="preserve">в </w:t>
            </w:r>
            <w:r w:rsidRPr="00571CA3">
              <w:t>муниципально</w:t>
            </w:r>
            <w:r w:rsidR="001571EF" w:rsidRPr="00571CA3">
              <w:t>м</w:t>
            </w:r>
            <w:r w:rsidRPr="00571CA3">
              <w:t xml:space="preserve"> о</w:t>
            </w:r>
            <w:r w:rsidR="001571EF" w:rsidRPr="00571CA3">
              <w:t>бразовании</w:t>
            </w:r>
            <w:r w:rsidRPr="00571CA3">
              <w:t xml:space="preserve"> </w:t>
            </w:r>
            <w:r w:rsidR="00571CA3">
              <w:t>Кусинское сельское</w:t>
            </w:r>
            <w:r w:rsidRPr="00571CA3">
              <w:t xml:space="preserve"> поселение Киришского муниципального района Ленинградское области</w:t>
            </w:r>
          </w:p>
          <w:p w:rsidR="00460F1F" w:rsidRPr="00571CA3" w:rsidRDefault="00460F1F" w:rsidP="00571CA3"/>
          <w:p w:rsidR="00FE4972" w:rsidRPr="00571CA3" w:rsidRDefault="00FE4972" w:rsidP="00571CA3"/>
        </w:tc>
      </w:tr>
      <w:tr w:rsidR="00FE4972" w:rsidRPr="00571CA3" w:rsidTr="00116F2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72" w:rsidRPr="00571CA3" w:rsidRDefault="00FE4972" w:rsidP="00571CA3">
            <w:r w:rsidRPr="00571CA3">
              <w:t>№ п./п.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72" w:rsidRPr="00571CA3" w:rsidRDefault="00FE4972" w:rsidP="00571CA3">
            <w:r w:rsidRPr="00571CA3">
              <w:t>Наименование услуг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72" w:rsidRPr="00571CA3" w:rsidRDefault="00FE4972" w:rsidP="00571CA3">
            <w:r w:rsidRPr="00571CA3">
              <w:t xml:space="preserve">Стоимость </w:t>
            </w:r>
          </w:p>
          <w:p w:rsidR="00FE4972" w:rsidRPr="00571CA3" w:rsidRDefault="00FE4972" w:rsidP="00571CA3">
            <w:r w:rsidRPr="00571CA3">
              <w:t>(руб.)</w:t>
            </w:r>
          </w:p>
        </w:tc>
      </w:tr>
      <w:tr w:rsidR="00FE4972" w:rsidRPr="00571CA3" w:rsidTr="00116F2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972" w:rsidRPr="00571CA3" w:rsidRDefault="00FE4972" w:rsidP="00571CA3">
            <w:pPr>
              <w:jc w:val="center"/>
            </w:pPr>
            <w:r w:rsidRPr="00571CA3">
              <w:t>1.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972" w:rsidRPr="00571CA3" w:rsidRDefault="00FE4972" w:rsidP="00571CA3">
            <w:r w:rsidRPr="00571CA3">
              <w:t>Оформление документов, необходимых для погребения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72" w:rsidRPr="00571CA3" w:rsidRDefault="00460F1F" w:rsidP="00571CA3">
            <w:pPr>
              <w:jc w:val="center"/>
            </w:pPr>
            <w:r w:rsidRPr="00571CA3">
              <w:t>126,42</w:t>
            </w:r>
          </w:p>
        </w:tc>
      </w:tr>
      <w:tr w:rsidR="00FE4972" w:rsidRPr="00571CA3" w:rsidTr="00116F2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972" w:rsidRPr="00571CA3" w:rsidRDefault="00FE4972" w:rsidP="00571CA3">
            <w:pPr>
              <w:jc w:val="center"/>
            </w:pPr>
            <w:r w:rsidRPr="00571CA3">
              <w:t>2.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972" w:rsidRPr="00571CA3" w:rsidRDefault="00FE4972" w:rsidP="00571CA3">
            <w:r w:rsidRPr="00571CA3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72" w:rsidRPr="00571CA3" w:rsidRDefault="00460F1F" w:rsidP="00571CA3">
            <w:pPr>
              <w:jc w:val="center"/>
            </w:pPr>
            <w:r w:rsidRPr="00571CA3">
              <w:t>213,16</w:t>
            </w:r>
          </w:p>
        </w:tc>
      </w:tr>
      <w:tr w:rsidR="00FE4972" w:rsidRPr="00571CA3" w:rsidTr="00116F2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972" w:rsidRPr="00571CA3" w:rsidRDefault="00FE4972" w:rsidP="00571CA3">
            <w:pPr>
              <w:jc w:val="center"/>
            </w:pPr>
            <w:r w:rsidRPr="00571CA3">
              <w:t>3.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972" w:rsidRPr="00571CA3" w:rsidRDefault="00FE4972" w:rsidP="00571CA3">
            <w:r w:rsidRPr="00571CA3">
              <w:t>Перевозка тела (останков) умершего на кладбище (в крематорий)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72" w:rsidRPr="00571CA3" w:rsidRDefault="00460F1F" w:rsidP="00571CA3">
            <w:pPr>
              <w:jc w:val="center"/>
            </w:pPr>
            <w:r w:rsidRPr="00571CA3">
              <w:t>1580,16</w:t>
            </w:r>
          </w:p>
        </w:tc>
      </w:tr>
      <w:tr w:rsidR="00FE4972" w:rsidRPr="00571CA3" w:rsidTr="00116F2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72" w:rsidRPr="00571CA3" w:rsidRDefault="00FE4972" w:rsidP="00571CA3">
            <w:pPr>
              <w:jc w:val="center"/>
            </w:pPr>
            <w:r w:rsidRPr="00571CA3">
              <w:t>4.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4972" w:rsidRPr="00571CA3" w:rsidRDefault="00FE4972" w:rsidP="00571CA3">
            <w:r w:rsidRPr="00571CA3">
              <w:t>Погребение (кремация с последующей выдачей  урны с прахом)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72" w:rsidRPr="00571CA3" w:rsidRDefault="00460F1F" w:rsidP="00571CA3">
            <w:pPr>
              <w:jc w:val="center"/>
            </w:pPr>
            <w:r w:rsidRPr="00571CA3">
              <w:t>3632,51</w:t>
            </w:r>
          </w:p>
        </w:tc>
      </w:tr>
      <w:tr w:rsidR="00FE4972" w:rsidRPr="00571CA3" w:rsidTr="00116F2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72" w:rsidRPr="00571CA3" w:rsidRDefault="00FE4972" w:rsidP="00571CA3"/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72" w:rsidRPr="00571CA3" w:rsidRDefault="00FE4972" w:rsidP="00571CA3">
            <w:r w:rsidRPr="00571CA3">
              <w:t>Общая стоимость гарантированного перечня услуг по погребению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72" w:rsidRPr="00571CA3" w:rsidRDefault="00460F1F" w:rsidP="00571CA3">
            <w:pPr>
              <w:jc w:val="center"/>
            </w:pPr>
            <w:r w:rsidRPr="00571CA3">
              <w:t>5562,25</w:t>
            </w:r>
          </w:p>
        </w:tc>
      </w:tr>
    </w:tbl>
    <w:p w:rsidR="00FE4972" w:rsidRPr="00571CA3" w:rsidRDefault="00FE4972" w:rsidP="00571CA3"/>
    <w:p w:rsidR="000E0047" w:rsidRPr="00571CA3" w:rsidRDefault="000E0047" w:rsidP="00571CA3"/>
    <w:p w:rsidR="000E0047" w:rsidRPr="00571CA3" w:rsidRDefault="000E0047" w:rsidP="00571CA3"/>
    <w:p w:rsidR="000E0047" w:rsidRPr="000E0047" w:rsidRDefault="000E0047" w:rsidP="00FE4972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0047" w:rsidRPr="000E0047" w:rsidRDefault="000E0047" w:rsidP="00FE4972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0047" w:rsidRPr="000E0047" w:rsidRDefault="000E0047" w:rsidP="00FE4972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0047" w:rsidRPr="000E0047" w:rsidRDefault="000E0047" w:rsidP="00FE4972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0047" w:rsidRPr="000E0047" w:rsidRDefault="000E0047" w:rsidP="00FE4972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0047" w:rsidRPr="000E0047" w:rsidRDefault="000E0047" w:rsidP="00FE4972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0047" w:rsidRPr="000E0047" w:rsidRDefault="000E0047" w:rsidP="00FE4972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0047" w:rsidRPr="000E0047" w:rsidRDefault="000E0047" w:rsidP="00FE4972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0047" w:rsidRPr="000E0047" w:rsidRDefault="000E0047" w:rsidP="00FE4972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0047" w:rsidRPr="000E0047" w:rsidRDefault="000E0047" w:rsidP="00FE4972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0047" w:rsidRPr="000E0047" w:rsidRDefault="000E0047" w:rsidP="00FE4972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0047" w:rsidRPr="000E0047" w:rsidRDefault="000E0047" w:rsidP="00FE4972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0047" w:rsidRPr="000E0047" w:rsidRDefault="000E0047" w:rsidP="00FE4972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0047" w:rsidRPr="000E0047" w:rsidRDefault="000E0047" w:rsidP="00FE4972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0047" w:rsidRPr="000E0047" w:rsidRDefault="000E0047" w:rsidP="00FE4972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0047" w:rsidRPr="000E0047" w:rsidRDefault="000E0047" w:rsidP="00FE4972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0047" w:rsidRPr="000E0047" w:rsidRDefault="000E0047" w:rsidP="00FE4972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0047" w:rsidRPr="000E0047" w:rsidRDefault="000E0047" w:rsidP="00FE4972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0047" w:rsidRDefault="000E0047" w:rsidP="00FE4972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1CA3" w:rsidRDefault="00571CA3" w:rsidP="00FE4972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1CA3" w:rsidRPr="000E0047" w:rsidRDefault="00571CA3" w:rsidP="00FE4972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76213" w:rsidRDefault="00C76213" w:rsidP="000E0047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76213" w:rsidRDefault="00C76213" w:rsidP="000E0047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E0047" w:rsidRPr="00571CA3" w:rsidRDefault="000E0047" w:rsidP="000E0047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571CA3">
        <w:rPr>
          <w:color w:val="000000"/>
          <w:sz w:val="20"/>
          <w:szCs w:val="20"/>
        </w:rPr>
        <w:t>УТВЕРЖДЕН</w:t>
      </w:r>
    </w:p>
    <w:p w:rsidR="000E0047" w:rsidRPr="00571CA3" w:rsidRDefault="000E0047" w:rsidP="000E0047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571CA3">
        <w:rPr>
          <w:color w:val="000000"/>
          <w:sz w:val="20"/>
          <w:szCs w:val="20"/>
        </w:rPr>
        <w:t>постановлением администрации</w:t>
      </w:r>
    </w:p>
    <w:p w:rsidR="000E0047" w:rsidRPr="00571CA3" w:rsidRDefault="000E0047" w:rsidP="000E0047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571CA3">
        <w:rPr>
          <w:color w:val="000000"/>
          <w:sz w:val="20"/>
          <w:szCs w:val="20"/>
        </w:rPr>
        <w:t>муниципального образования</w:t>
      </w:r>
    </w:p>
    <w:p w:rsidR="000E0047" w:rsidRPr="00571CA3" w:rsidRDefault="000E0047" w:rsidP="000E0047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571CA3">
        <w:rPr>
          <w:color w:val="000000"/>
          <w:sz w:val="20"/>
          <w:szCs w:val="20"/>
        </w:rPr>
        <w:t>Киришский муниципальный район</w:t>
      </w:r>
    </w:p>
    <w:p w:rsidR="000E0047" w:rsidRPr="00571CA3" w:rsidRDefault="000E0047" w:rsidP="000E0047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571CA3">
        <w:rPr>
          <w:color w:val="000000"/>
          <w:sz w:val="20"/>
          <w:szCs w:val="20"/>
        </w:rPr>
        <w:t xml:space="preserve">Ленинградской области </w:t>
      </w:r>
    </w:p>
    <w:p w:rsidR="000E0047" w:rsidRPr="00571CA3" w:rsidRDefault="000E0047" w:rsidP="000E0047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571CA3">
        <w:rPr>
          <w:color w:val="000000"/>
          <w:sz w:val="20"/>
          <w:szCs w:val="20"/>
        </w:rPr>
        <w:t>от</w:t>
      </w:r>
      <w:r w:rsidR="00116F24">
        <w:rPr>
          <w:color w:val="000000"/>
          <w:sz w:val="20"/>
          <w:szCs w:val="20"/>
        </w:rPr>
        <w:t xml:space="preserve"> 24.11.2017 г. № 200</w:t>
      </w:r>
    </w:p>
    <w:p w:rsidR="000E0047" w:rsidRPr="00571CA3" w:rsidRDefault="000E0047" w:rsidP="000E0047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E0047" w:rsidRPr="000E0047" w:rsidRDefault="000E0047" w:rsidP="000E0047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71CA3">
        <w:rPr>
          <w:rFonts w:ascii="Times New Roman" w:hAnsi="Times New Roman" w:cs="Times New Roman"/>
          <w:color w:val="000000"/>
        </w:rPr>
        <w:t>(приложение №2</w:t>
      </w:r>
      <w:r w:rsidRPr="000E0047">
        <w:rPr>
          <w:rFonts w:ascii="Times New Roman" w:hAnsi="Times New Roman" w:cs="Times New Roman"/>
          <w:color w:val="000000"/>
        </w:rPr>
        <w:t>)</w:t>
      </w:r>
    </w:p>
    <w:p w:rsidR="00FE4972" w:rsidRPr="000E0047" w:rsidRDefault="00FE4972" w:rsidP="002D7181">
      <w:pPr>
        <w:spacing w:before="10" w:after="10" w:line="276" w:lineRule="auto"/>
        <w:contextualSpacing/>
        <w:rPr>
          <w:sz w:val="25"/>
          <w:szCs w:val="25"/>
        </w:rPr>
      </w:pPr>
    </w:p>
    <w:p w:rsidR="00571CA3" w:rsidRPr="003B53CA" w:rsidRDefault="000E0047" w:rsidP="000E0047">
      <w:pPr>
        <w:spacing w:before="10" w:after="10" w:line="276" w:lineRule="auto"/>
        <w:contextualSpacing/>
        <w:jc w:val="center"/>
      </w:pPr>
      <w:r w:rsidRPr="003B53CA">
        <w:t xml:space="preserve">Стоимость услуг, оказываемых </w:t>
      </w:r>
      <w:r w:rsidR="00560AD6" w:rsidRPr="003B53CA">
        <w:t xml:space="preserve">в  муниципальном образовании </w:t>
      </w:r>
    </w:p>
    <w:p w:rsidR="000E0047" w:rsidRDefault="00571CA3" w:rsidP="000E0047">
      <w:pPr>
        <w:spacing w:before="10" w:after="10" w:line="276" w:lineRule="auto"/>
        <w:contextualSpacing/>
        <w:jc w:val="center"/>
      </w:pPr>
      <w:r w:rsidRPr="003B53CA">
        <w:t xml:space="preserve">Кусинское сельское </w:t>
      </w:r>
      <w:r w:rsidR="00560AD6" w:rsidRPr="003B53CA">
        <w:t xml:space="preserve"> поселение Киришского муниципального района Ленинградской области </w:t>
      </w:r>
      <w:r w:rsidR="000E0047" w:rsidRPr="003B53CA">
        <w:t>специализированной службой по вопросам похоронного  дела при погребении  умерших, указанных в пунктах 1 и 2 статьи 12 Федерального закона от 12.01.1996 № 8-ФЗ «О погребении и похоронном деле»</w:t>
      </w:r>
      <w:r w:rsidR="003B53CA" w:rsidRPr="003B53CA">
        <w:t xml:space="preserve">. </w:t>
      </w:r>
    </w:p>
    <w:p w:rsidR="003B53CA" w:rsidRPr="003B53CA" w:rsidRDefault="003B53CA" w:rsidP="000E0047">
      <w:pPr>
        <w:spacing w:before="10" w:after="10" w:line="276" w:lineRule="auto"/>
        <w:contextualSpacing/>
        <w:jc w:val="center"/>
      </w:pPr>
    </w:p>
    <w:p w:rsidR="000E0047" w:rsidRPr="000E0047" w:rsidRDefault="000E0047" w:rsidP="000E0047">
      <w:pPr>
        <w:spacing w:before="10" w:after="10" w:line="276" w:lineRule="auto"/>
        <w:contextualSpacing/>
        <w:jc w:val="center"/>
        <w:rPr>
          <w:sz w:val="25"/>
          <w:szCs w:val="25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5944"/>
        <w:gridCol w:w="2410"/>
      </w:tblGrid>
      <w:tr w:rsidR="00B14FD5" w:rsidRPr="000E0047" w:rsidTr="004C39A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5" w:rsidRPr="00EF58AB" w:rsidRDefault="003B53CA" w:rsidP="004C3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5" w:rsidRPr="00EF58AB" w:rsidRDefault="003B53CA" w:rsidP="004C39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услуги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5" w:rsidRPr="00EF58AB" w:rsidRDefault="003B53CA" w:rsidP="004C3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(руб.)</w:t>
            </w:r>
          </w:p>
        </w:tc>
      </w:tr>
      <w:tr w:rsidR="003B53CA" w:rsidRPr="000E0047" w:rsidTr="003B53C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A" w:rsidRPr="00EF58AB" w:rsidRDefault="003B53CA" w:rsidP="002D39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58AB">
              <w:rPr>
                <w:color w:val="000000"/>
              </w:rPr>
              <w:t>1.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A" w:rsidRPr="00EF58AB" w:rsidRDefault="003B53CA" w:rsidP="002D39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58AB">
              <w:rPr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CA" w:rsidRPr="00EF58AB" w:rsidRDefault="003B53CA" w:rsidP="003B53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136,42</w:t>
            </w:r>
          </w:p>
        </w:tc>
      </w:tr>
      <w:tr w:rsidR="003B53CA" w:rsidRPr="000E0047" w:rsidTr="003B53C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CA" w:rsidRPr="00EF58AB" w:rsidRDefault="003B53CA" w:rsidP="004C3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58AB">
              <w:rPr>
                <w:color w:val="000000"/>
              </w:rPr>
              <w:t>2.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3CA" w:rsidRPr="00EF58AB" w:rsidRDefault="003B53CA" w:rsidP="004C39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Облачение тела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CA" w:rsidRDefault="003B53CA" w:rsidP="003B53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61,14</w:t>
            </w:r>
          </w:p>
        </w:tc>
      </w:tr>
      <w:tr w:rsidR="003B53CA" w:rsidRPr="000E0047" w:rsidTr="003B53C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CA" w:rsidRPr="00EF58AB" w:rsidRDefault="003B53CA" w:rsidP="004C3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58AB">
              <w:rPr>
                <w:color w:val="000000"/>
              </w:rPr>
              <w:t>3.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3CA" w:rsidRPr="00EF58AB" w:rsidRDefault="003B53CA" w:rsidP="004C39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58AB">
              <w:rPr>
                <w:color w:val="000000"/>
              </w:rPr>
              <w:t xml:space="preserve">Предоставление гроба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CA" w:rsidRPr="00EF58AB" w:rsidRDefault="003B53CA" w:rsidP="003B53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152,02</w:t>
            </w:r>
          </w:p>
        </w:tc>
      </w:tr>
      <w:tr w:rsidR="003B53CA" w:rsidRPr="000E0047" w:rsidTr="003B53C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CA" w:rsidRPr="00EF58AB" w:rsidRDefault="003B53CA" w:rsidP="004C3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58AB">
              <w:rPr>
                <w:color w:val="000000"/>
              </w:rPr>
              <w:t>4.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3CA" w:rsidRPr="00EF58AB" w:rsidRDefault="003B53CA" w:rsidP="004C39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58AB">
              <w:rPr>
                <w:color w:val="000000"/>
              </w:rPr>
              <w:t>Перевозка умершего на кладбище (в крематорий)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CA" w:rsidRPr="00EF58AB" w:rsidRDefault="003B53CA" w:rsidP="003B53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1580,16</w:t>
            </w:r>
          </w:p>
        </w:tc>
      </w:tr>
      <w:tr w:rsidR="003B53CA" w:rsidRPr="000E0047" w:rsidTr="003B53CA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CA" w:rsidRPr="00EF58AB" w:rsidRDefault="003B53CA" w:rsidP="004C3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EF58AB">
              <w:rPr>
                <w:color w:val="000000"/>
              </w:rPr>
              <w:t>.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3CA" w:rsidRPr="00EF58AB" w:rsidRDefault="003B53CA" w:rsidP="004C39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58AB">
              <w:rPr>
                <w:color w:val="000000"/>
              </w:rPr>
              <w:t xml:space="preserve">Погребение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CA" w:rsidRPr="00EF58AB" w:rsidRDefault="003B53CA" w:rsidP="003B53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3632,51</w:t>
            </w:r>
          </w:p>
        </w:tc>
      </w:tr>
      <w:tr w:rsidR="003B53CA" w:rsidRPr="000E0047" w:rsidTr="003B53C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53CA" w:rsidRPr="00EF58AB" w:rsidRDefault="003B53CA" w:rsidP="004C39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53CA" w:rsidRPr="00EF58AB" w:rsidRDefault="003B53CA" w:rsidP="004C39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58AB">
              <w:rPr>
                <w:color w:val="000000"/>
              </w:rPr>
              <w:t xml:space="preserve">Общая стоимость услуг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CA" w:rsidRPr="00EF58AB" w:rsidRDefault="003B53CA" w:rsidP="003B53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5562,25</w:t>
            </w:r>
          </w:p>
        </w:tc>
      </w:tr>
    </w:tbl>
    <w:p w:rsidR="000E0047" w:rsidRPr="000E0047" w:rsidRDefault="000E0047" w:rsidP="002D7181">
      <w:pPr>
        <w:spacing w:before="10" w:after="10" w:line="276" w:lineRule="auto"/>
        <w:contextualSpacing/>
        <w:rPr>
          <w:sz w:val="25"/>
          <w:szCs w:val="25"/>
        </w:rPr>
      </w:pPr>
    </w:p>
    <w:sectPr w:rsidR="000E0047" w:rsidRPr="000E0047" w:rsidSect="00116F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294F"/>
    <w:multiLevelType w:val="multilevel"/>
    <w:tmpl w:val="8D9AB9C8"/>
    <w:lvl w:ilvl="0">
      <w:start w:val="1"/>
      <w:numFmt w:val="decimal"/>
      <w:lvlText w:val="%1."/>
      <w:lvlJc w:val="left"/>
      <w:pPr>
        <w:ind w:left="5467" w:hanging="9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4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2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1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7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37" w:hanging="1800"/>
      </w:pPr>
      <w:rPr>
        <w:rFonts w:cs="Times New Roman" w:hint="default"/>
      </w:rPr>
    </w:lvl>
  </w:abstractNum>
  <w:abstractNum w:abstractNumId="1">
    <w:nsid w:val="32AE017D"/>
    <w:multiLevelType w:val="multilevel"/>
    <w:tmpl w:val="C3181B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5254E13"/>
    <w:multiLevelType w:val="hybridMultilevel"/>
    <w:tmpl w:val="02A49DBE"/>
    <w:lvl w:ilvl="0" w:tplc="2B502AD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4D4105C4"/>
    <w:multiLevelType w:val="multilevel"/>
    <w:tmpl w:val="8D9AB9C8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7125AD8"/>
    <w:multiLevelType w:val="multilevel"/>
    <w:tmpl w:val="68748A2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D0"/>
    <w:rsid w:val="000515C4"/>
    <w:rsid w:val="00057F98"/>
    <w:rsid w:val="000641EA"/>
    <w:rsid w:val="000712A7"/>
    <w:rsid w:val="00081343"/>
    <w:rsid w:val="00093F8B"/>
    <w:rsid w:val="00097AE5"/>
    <w:rsid w:val="000A4BBA"/>
    <w:rsid w:val="000D1A15"/>
    <w:rsid w:val="000E0047"/>
    <w:rsid w:val="00116F24"/>
    <w:rsid w:val="00123342"/>
    <w:rsid w:val="00137746"/>
    <w:rsid w:val="001403C0"/>
    <w:rsid w:val="0015312D"/>
    <w:rsid w:val="001571EF"/>
    <w:rsid w:val="00171021"/>
    <w:rsid w:val="001B45F6"/>
    <w:rsid w:val="001D4029"/>
    <w:rsid w:val="002117A2"/>
    <w:rsid w:val="00213973"/>
    <w:rsid w:val="00221FB0"/>
    <w:rsid w:val="00222B0B"/>
    <w:rsid w:val="002326D7"/>
    <w:rsid w:val="00256723"/>
    <w:rsid w:val="002D39C4"/>
    <w:rsid w:val="002D7181"/>
    <w:rsid w:val="002E2EF0"/>
    <w:rsid w:val="0033597E"/>
    <w:rsid w:val="0033706D"/>
    <w:rsid w:val="003474A6"/>
    <w:rsid w:val="00350313"/>
    <w:rsid w:val="0036338A"/>
    <w:rsid w:val="00381BC2"/>
    <w:rsid w:val="003A4C4E"/>
    <w:rsid w:val="003B1099"/>
    <w:rsid w:val="003B53CA"/>
    <w:rsid w:val="00407E5D"/>
    <w:rsid w:val="0041449F"/>
    <w:rsid w:val="004361CE"/>
    <w:rsid w:val="00446BE8"/>
    <w:rsid w:val="00460F1F"/>
    <w:rsid w:val="00467FEA"/>
    <w:rsid w:val="004922D4"/>
    <w:rsid w:val="004C39A9"/>
    <w:rsid w:val="004E37C8"/>
    <w:rsid w:val="00504A35"/>
    <w:rsid w:val="005133F4"/>
    <w:rsid w:val="00520CB0"/>
    <w:rsid w:val="00560AD6"/>
    <w:rsid w:val="00571CA3"/>
    <w:rsid w:val="00582123"/>
    <w:rsid w:val="00587D46"/>
    <w:rsid w:val="005F4C0E"/>
    <w:rsid w:val="00603702"/>
    <w:rsid w:val="00613082"/>
    <w:rsid w:val="00616A6D"/>
    <w:rsid w:val="006275CB"/>
    <w:rsid w:val="006276EE"/>
    <w:rsid w:val="00651347"/>
    <w:rsid w:val="00656B95"/>
    <w:rsid w:val="00656C15"/>
    <w:rsid w:val="0067310C"/>
    <w:rsid w:val="006977E2"/>
    <w:rsid w:val="006B26BD"/>
    <w:rsid w:val="006B34BA"/>
    <w:rsid w:val="006E47F2"/>
    <w:rsid w:val="006F01E8"/>
    <w:rsid w:val="006F5572"/>
    <w:rsid w:val="00704923"/>
    <w:rsid w:val="00706D9F"/>
    <w:rsid w:val="0074366F"/>
    <w:rsid w:val="00782B5E"/>
    <w:rsid w:val="00784A91"/>
    <w:rsid w:val="00786F99"/>
    <w:rsid w:val="00795098"/>
    <w:rsid w:val="007B2487"/>
    <w:rsid w:val="007D6809"/>
    <w:rsid w:val="0080147A"/>
    <w:rsid w:val="00810742"/>
    <w:rsid w:val="00813BBF"/>
    <w:rsid w:val="00821FE3"/>
    <w:rsid w:val="0085199D"/>
    <w:rsid w:val="00894A66"/>
    <w:rsid w:val="008A1B82"/>
    <w:rsid w:val="008A6132"/>
    <w:rsid w:val="008A6A91"/>
    <w:rsid w:val="008B5298"/>
    <w:rsid w:val="008B5D96"/>
    <w:rsid w:val="008C6CC5"/>
    <w:rsid w:val="008F4B01"/>
    <w:rsid w:val="009273EB"/>
    <w:rsid w:val="00932B54"/>
    <w:rsid w:val="00940758"/>
    <w:rsid w:val="009530B9"/>
    <w:rsid w:val="009B1E79"/>
    <w:rsid w:val="009B4D4E"/>
    <w:rsid w:val="009D65F3"/>
    <w:rsid w:val="009F25E8"/>
    <w:rsid w:val="00A06520"/>
    <w:rsid w:val="00A06665"/>
    <w:rsid w:val="00A06AE2"/>
    <w:rsid w:val="00A10519"/>
    <w:rsid w:val="00A25904"/>
    <w:rsid w:val="00A729A3"/>
    <w:rsid w:val="00A755EC"/>
    <w:rsid w:val="00A9329A"/>
    <w:rsid w:val="00AA5554"/>
    <w:rsid w:val="00AA69FA"/>
    <w:rsid w:val="00AC1D92"/>
    <w:rsid w:val="00AD0DB9"/>
    <w:rsid w:val="00AD27BF"/>
    <w:rsid w:val="00B14FD5"/>
    <w:rsid w:val="00B62D99"/>
    <w:rsid w:val="00B847E1"/>
    <w:rsid w:val="00BA1221"/>
    <w:rsid w:val="00BC4973"/>
    <w:rsid w:val="00BD384D"/>
    <w:rsid w:val="00BE5963"/>
    <w:rsid w:val="00C01545"/>
    <w:rsid w:val="00C0355D"/>
    <w:rsid w:val="00C05930"/>
    <w:rsid w:val="00C27803"/>
    <w:rsid w:val="00C535EA"/>
    <w:rsid w:val="00C65D46"/>
    <w:rsid w:val="00C76213"/>
    <w:rsid w:val="00C85325"/>
    <w:rsid w:val="00C9253B"/>
    <w:rsid w:val="00CA20F6"/>
    <w:rsid w:val="00CF552D"/>
    <w:rsid w:val="00D41B31"/>
    <w:rsid w:val="00DF1CB1"/>
    <w:rsid w:val="00DF2654"/>
    <w:rsid w:val="00DF5D8F"/>
    <w:rsid w:val="00E061E6"/>
    <w:rsid w:val="00E1018E"/>
    <w:rsid w:val="00E15E9E"/>
    <w:rsid w:val="00E24735"/>
    <w:rsid w:val="00E248DD"/>
    <w:rsid w:val="00E83A3F"/>
    <w:rsid w:val="00EC12CB"/>
    <w:rsid w:val="00EC13D0"/>
    <w:rsid w:val="00EC3D56"/>
    <w:rsid w:val="00EF58AB"/>
    <w:rsid w:val="00EF67AA"/>
    <w:rsid w:val="00F104FC"/>
    <w:rsid w:val="00F37C2C"/>
    <w:rsid w:val="00F535B8"/>
    <w:rsid w:val="00F61553"/>
    <w:rsid w:val="00F66E20"/>
    <w:rsid w:val="00F72F2E"/>
    <w:rsid w:val="00F911A0"/>
    <w:rsid w:val="00F91392"/>
    <w:rsid w:val="00FC23AF"/>
    <w:rsid w:val="00FE4972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515C4"/>
    <w:rPr>
      <w:rFonts w:ascii="Tahoma" w:hAnsi="Tahoma"/>
      <w:sz w:val="16"/>
      <w:szCs w:val="16"/>
    </w:rPr>
  </w:style>
  <w:style w:type="table" w:styleId="a5">
    <w:name w:val="Table Grid"/>
    <w:basedOn w:val="a1"/>
    <w:uiPriority w:val="99"/>
    <w:rsid w:val="00F9139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locked/>
    <w:rsid w:val="000515C4"/>
    <w:rPr>
      <w:rFonts w:ascii="Tahoma" w:hAnsi="Tahoma"/>
      <w:sz w:val="16"/>
    </w:rPr>
  </w:style>
  <w:style w:type="paragraph" w:customStyle="1" w:styleId="msonormalbullet1gif">
    <w:name w:val="msonormalbullet1.gif"/>
    <w:basedOn w:val="a"/>
    <w:uiPriority w:val="99"/>
    <w:rsid w:val="00BE596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E497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msonormalbullet2gif">
    <w:name w:val="msonormalbullet2.gif"/>
    <w:basedOn w:val="a"/>
    <w:uiPriority w:val="99"/>
    <w:rsid w:val="00A10519"/>
    <w:pPr>
      <w:spacing w:before="100" w:beforeAutospacing="1" w:after="100" w:afterAutospacing="1"/>
    </w:pPr>
  </w:style>
  <w:style w:type="paragraph" w:styleId="a6">
    <w:name w:val="Title"/>
    <w:basedOn w:val="a"/>
    <w:link w:val="a7"/>
    <w:uiPriority w:val="99"/>
    <w:qFormat/>
    <w:rsid w:val="00C76213"/>
    <w:pPr>
      <w:jc w:val="center"/>
    </w:pPr>
  </w:style>
  <w:style w:type="character" w:customStyle="1" w:styleId="a7">
    <w:name w:val="Название Знак"/>
    <w:basedOn w:val="a0"/>
    <w:link w:val="a6"/>
    <w:uiPriority w:val="99"/>
    <w:locked/>
    <w:rsid w:val="00C76213"/>
    <w:rPr>
      <w:rFonts w:cs="Times New Roman"/>
      <w:sz w:val="24"/>
      <w:szCs w:val="24"/>
      <w:lang w:val="ru-RU" w:eastAsia="ru-RU" w:bidi="ar-SA"/>
    </w:rPr>
  </w:style>
  <w:style w:type="paragraph" w:styleId="a8">
    <w:name w:val="Normal (Web)"/>
    <w:basedOn w:val="a"/>
    <w:uiPriority w:val="99"/>
    <w:rsid w:val="00C762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515C4"/>
    <w:rPr>
      <w:rFonts w:ascii="Tahoma" w:hAnsi="Tahoma"/>
      <w:sz w:val="16"/>
      <w:szCs w:val="16"/>
    </w:rPr>
  </w:style>
  <w:style w:type="table" w:styleId="a5">
    <w:name w:val="Table Grid"/>
    <w:basedOn w:val="a1"/>
    <w:uiPriority w:val="99"/>
    <w:rsid w:val="00F9139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locked/>
    <w:rsid w:val="000515C4"/>
    <w:rPr>
      <w:rFonts w:ascii="Tahoma" w:hAnsi="Tahoma"/>
      <w:sz w:val="16"/>
    </w:rPr>
  </w:style>
  <w:style w:type="paragraph" w:customStyle="1" w:styleId="msonormalbullet1gif">
    <w:name w:val="msonormalbullet1.gif"/>
    <w:basedOn w:val="a"/>
    <w:uiPriority w:val="99"/>
    <w:rsid w:val="00BE596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E497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msonormalbullet2gif">
    <w:name w:val="msonormalbullet2.gif"/>
    <w:basedOn w:val="a"/>
    <w:uiPriority w:val="99"/>
    <w:rsid w:val="00A10519"/>
    <w:pPr>
      <w:spacing w:before="100" w:beforeAutospacing="1" w:after="100" w:afterAutospacing="1"/>
    </w:pPr>
  </w:style>
  <w:style w:type="paragraph" w:styleId="a6">
    <w:name w:val="Title"/>
    <w:basedOn w:val="a"/>
    <w:link w:val="a7"/>
    <w:uiPriority w:val="99"/>
    <w:qFormat/>
    <w:rsid w:val="00C76213"/>
    <w:pPr>
      <w:jc w:val="center"/>
    </w:pPr>
  </w:style>
  <w:style w:type="character" w:customStyle="1" w:styleId="a7">
    <w:name w:val="Название Знак"/>
    <w:basedOn w:val="a0"/>
    <w:link w:val="a6"/>
    <w:uiPriority w:val="99"/>
    <w:locked/>
    <w:rsid w:val="00C76213"/>
    <w:rPr>
      <w:rFonts w:cs="Times New Roman"/>
      <w:sz w:val="24"/>
      <w:szCs w:val="24"/>
      <w:lang w:val="ru-RU" w:eastAsia="ru-RU" w:bidi="ar-SA"/>
    </w:rPr>
  </w:style>
  <w:style w:type="paragraph" w:styleId="a8">
    <w:name w:val="Normal (Web)"/>
    <w:basedOn w:val="a"/>
    <w:uiPriority w:val="99"/>
    <w:rsid w:val="00C762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GORAdmin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Ира</cp:lastModifiedBy>
  <cp:revision>2</cp:revision>
  <cp:lastPrinted>2017-11-24T11:53:00Z</cp:lastPrinted>
  <dcterms:created xsi:type="dcterms:W3CDTF">2017-12-06T16:23:00Z</dcterms:created>
  <dcterms:modified xsi:type="dcterms:W3CDTF">2017-12-06T16:23:00Z</dcterms:modified>
</cp:coreProperties>
</file>